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E8FF" w14:textId="597CBC13" w:rsidR="00F61D40" w:rsidRPr="00760FE4" w:rsidRDefault="00F61D40" w:rsidP="00F61D4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  <w:iCs/>
          <w:sz w:val="18"/>
          <w:szCs w:val="24"/>
          <w:lang w:eastAsia="pl-PL"/>
        </w:rPr>
      </w:pPr>
      <w:r w:rsidRPr="00760FE4">
        <w:rPr>
          <w:rFonts w:ascii="Arial" w:eastAsia="Times New Roman" w:hAnsi="Arial" w:cs="Arial"/>
          <w:bCs/>
          <w:i/>
          <w:iCs/>
          <w:spacing w:val="10"/>
          <w:sz w:val="18"/>
          <w:szCs w:val="24"/>
          <w:lang w:eastAsia="pl-PL"/>
        </w:rPr>
        <w:t xml:space="preserve">Załącznik  do </w:t>
      </w:r>
      <w:r w:rsidRPr="00760FE4">
        <w:rPr>
          <w:rFonts w:ascii="Arial" w:eastAsia="Times New Roman" w:hAnsi="Arial" w:cs="Arial"/>
          <w:i/>
          <w:iCs/>
          <w:spacing w:val="10"/>
          <w:sz w:val="18"/>
          <w:szCs w:val="24"/>
          <w:lang w:eastAsia="pl-PL"/>
        </w:rPr>
        <w:t xml:space="preserve">formularza </w:t>
      </w:r>
      <w:r w:rsidRPr="00760FE4">
        <w:rPr>
          <w:rFonts w:ascii="Arial" w:eastAsia="Times New Roman" w:hAnsi="Arial" w:cs="Arial"/>
          <w:bCs/>
          <w:i/>
          <w:iCs/>
          <w:spacing w:val="10"/>
          <w:sz w:val="18"/>
          <w:szCs w:val="24"/>
          <w:lang w:eastAsia="pl-PL"/>
        </w:rPr>
        <w:t>wniosku  w ramach programu „Aktywny samorząd”</w:t>
      </w:r>
    </w:p>
    <w:p w14:paraId="6CFF61C4" w14:textId="77777777" w:rsidR="00F61D40" w:rsidRPr="00760FE4" w:rsidRDefault="00F61D40" w:rsidP="00F61D4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5681F5" w14:textId="77777777" w:rsidR="00F61D40" w:rsidRDefault="00F61D40" w:rsidP="00F61D40">
      <w:pPr>
        <w:widowControl w:val="0"/>
        <w:shd w:val="clear" w:color="auto" w:fill="FFFFFF"/>
        <w:tabs>
          <w:tab w:val="num" w:pos="1068"/>
        </w:tabs>
        <w:spacing w:after="0" w:line="240" w:lineRule="auto"/>
        <w:ind w:left="720" w:hanging="360"/>
        <w:jc w:val="both"/>
      </w:pPr>
    </w:p>
    <w:p w14:paraId="3DC46141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1D3DEDE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819C5D7" w14:textId="77777777" w:rsidR="00F61D40" w:rsidRPr="00F70C47" w:rsidRDefault="00F61D40" w:rsidP="00F61D4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70C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</w:t>
      </w:r>
    </w:p>
    <w:p w14:paraId="7FC77EC0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568E0D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A945DC4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DE0843" w14:textId="77777777" w:rsidR="00F61D40" w:rsidRDefault="00F61D40" w:rsidP="00F61D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EFC6EF" w14:textId="6FE1C161" w:rsidR="00F61D40" w:rsidRPr="00F70C47" w:rsidRDefault="00F61D40" w:rsidP="00F61D4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Ja niżej podpisany/-a o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świadcz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am, 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iż nie ubiega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się i nie będ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ę 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ubiegał się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roku 202</w:t>
      </w:r>
      <w:r w:rsidR="009430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odrębnym wnioskiem o środki  PFRON na ten sam cel finansowany ze środków PFRON – za pośrednictwem innego Realizatora (na terenie innego samorządu powiatowego)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niż Powiat Jasielski</w:t>
      </w:r>
      <w:r w:rsidRPr="00F70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1AF9B6F" w14:textId="77777777" w:rsidR="00F61D40" w:rsidRDefault="00F61D40" w:rsidP="00F61D40">
      <w:pPr>
        <w:spacing w:line="360" w:lineRule="auto"/>
      </w:pPr>
    </w:p>
    <w:p w14:paraId="28EADEA5" w14:textId="77777777" w:rsidR="00F61D40" w:rsidRDefault="00F61D40" w:rsidP="00F61D40">
      <w:pPr>
        <w:spacing w:line="360" w:lineRule="auto"/>
      </w:pPr>
    </w:p>
    <w:p w14:paraId="556C3A4E" w14:textId="77777777" w:rsidR="00F61D40" w:rsidRDefault="00F61D40" w:rsidP="00F61D40">
      <w:pPr>
        <w:spacing w:line="360" w:lineRule="auto"/>
      </w:pPr>
    </w:p>
    <w:p w14:paraId="34059E6D" w14:textId="77777777" w:rsidR="00F61D40" w:rsidRDefault="00F61D40" w:rsidP="00F61D40">
      <w:pPr>
        <w:spacing w:line="360" w:lineRule="auto"/>
      </w:pPr>
      <w:r>
        <w:t>…………………………………………………………………</w:t>
      </w:r>
      <w:r>
        <w:tab/>
      </w:r>
      <w:r>
        <w:tab/>
      </w:r>
      <w:r>
        <w:tab/>
        <w:t>….……………………………………</w:t>
      </w:r>
    </w:p>
    <w:p w14:paraId="569B7823" w14:textId="6E9667DA" w:rsidR="00F61D40" w:rsidRPr="00F52D0D" w:rsidRDefault="007364D3" w:rsidP="00F61D40">
      <w:pPr>
        <w:spacing w:line="360" w:lineRule="auto"/>
        <w:rPr>
          <w:i/>
          <w:iCs/>
        </w:rPr>
      </w:pPr>
      <w:r>
        <w:rPr>
          <w:i/>
          <w:iCs/>
        </w:rPr>
        <w:t xml:space="preserve">                      </w:t>
      </w:r>
      <w:r w:rsidR="00F61D40" w:rsidRPr="00F52D0D">
        <w:rPr>
          <w:i/>
          <w:iCs/>
        </w:rPr>
        <w:t>Miejscowość, data</w:t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>
        <w:rPr>
          <w:i/>
          <w:iCs/>
        </w:rPr>
        <w:tab/>
        <w:t xml:space="preserve">         </w:t>
      </w:r>
      <w:r w:rsidR="00F61D40" w:rsidRPr="00F52D0D">
        <w:rPr>
          <w:i/>
          <w:iCs/>
        </w:rPr>
        <w:t xml:space="preserve"> czytelny podpis</w:t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  <w:r w:rsidR="00F61D40" w:rsidRPr="00F52D0D">
        <w:rPr>
          <w:i/>
          <w:iCs/>
        </w:rPr>
        <w:tab/>
      </w:r>
    </w:p>
    <w:p w14:paraId="255CCDED" w14:textId="77777777" w:rsidR="00F61D40" w:rsidRDefault="00F61D40" w:rsidP="00F61D40">
      <w:pPr>
        <w:spacing w:line="360" w:lineRule="auto"/>
      </w:pPr>
    </w:p>
    <w:p w14:paraId="7454D68F" w14:textId="77777777" w:rsidR="00F61D40" w:rsidRDefault="00F61D40" w:rsidP="00F61D40">
      <w:pPr>
        <w:spacing w:line="360" w:lineRule="auto"/>
      </w:pPr>
    </w:p>
    <w:p w14:paraId="75B82781" w14:textId="77777777" w:rsidR="00F61D40" w:rsidRDefault="00F61D40" w:rsidP="00F61D40">
      <w:pPr>
        <w:spacing w:line="360" w:lineRule="auto"/>
      </w:pPr>
    </w:p>
    <w:p w14:paraId="4B52096A" w14:textId="77777777" w:rsidR="00F52D0D" w:rsidRPr="00F61D40" w:rsidRDefault="00F52D0D" w:rsidP="00F61D40"/>
    <w:sectPr w:rsidR="00F52D0D" w:rsidRPr="00F61D40" w:rsidSect="00A4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A70"/>
    <w:multiLevelType w:val="hybridMultilevel"/>
    <w:tmpl w:val="DE36491A"/>
    <w:lvl w:ilvl="0" w:tplc="F78665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92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6B"/>
    <w:rsid w:val="00200D66"/>
    <w:rsid w:val="00220FFB"/>
    <w:rsid w:val="00293465"/>
    <w:rsid w:val="00424E7B"/>
    <w:rsid w:val="00440559"/>
    <w:rsid w:val="00513F84"/>
    <w:rsid w:val="00525724"/>
    <w:rsid w:val="00571E4B"/>
    <w:rsid w:val="00596900"/>
    <w:rsid w:val="005F16C9"/>
    <w:rsid w:val="006B22D4"/>
    <w:rsid w:val="007364D3"/>
    <w:rsid w:val="00760FE4"/>
    <w:rsid w:val="00770399"/>
    <w:rsid w:val="007D786B"/>
    <w:rsid w:val="009430C7"/>
    <w:rsid w:val="00990FA4"/>
    <w:rsid w:val="009D6451"/>
    <w:rsid w:val="00A43B3E"/>
    <w:rsid w:val="00D33A05"/>
    <w:rsid w:val="00DB0829"/>
    <w:rsid w:val="00E12683"/>
    <w:rsid w:val="00F52D0D"/>
    <w:rsid w:val="00F61D40"/>
    <w:rsid w:val="00F70C47"/>
    <w:rsid w:val="00FD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AB66"/>
  <w15:docId w15:val="{7FE4757A-3FAE-4C9D-BCA3-CC9BA45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Rak</dc:creator>
  <cp:keywords/>
  <dc:description/>
  <cp:lastModifiedBy>Ilona Ciuła</cp:lastModifiedBy>
  <cp:revision>2</cp:revision>
  <cp:lastPrinted>2025-02-11T07:17:00Z</cp:lastPrinted>
  <dcterms:created xsi:type="dcterms:W3CDTF">2025-02-11T07:22:00Z</dcterms:created>
  <dcterms:modified xsi:type="dcterms:W3CDTF">2025-02-11T07:22:00Z</dcterms:modified>
</cp:coreProperties>
</file>